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14:paraId="3E408282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42B9CA" w14:textId="77777777"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7950" w14:textId="77777777" w:rsidR="00AA7F8A" w:rsidRPr="00AA7F8A" w:rsidRDefault="009B3AB4" w:rsidP="00C9644F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Proyección y Desarrollo Comunitario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C05C" w14:textId="77777777" w:rsidR="00AA7F8A" w:rsidRPr="00AA7F8A" w:rsidRDefault="00AA7F8A" w:rsidP="00AA7F8A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</w:t>
            </w:r>
            <w:r w:rsidR="009B3AB4">
              <w:rPr>
                <w:rFonts w:ascii="Arial" w:hAnsi="Arial"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__ APOYO___SEGUIMIENTO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14:paraId="2E832877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BDB7D15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6FE3" w14:textId="77777777" w:rsidR="00AA7F8A" w:rsidRPr="00AA7F8A" w:rsidRDefault="009B3AB4" w:rsidP="00C9644F">
            <w:pPr>
              <w:pStyle w:val="Textopredeterminado"/>
              <w:rPr>
                <w:color w:val="auto"/>
                <w:sz w:val="18"/>
              </w:rPr>
            </w:pPr>
            <w:r w:rsidRPr="00BC23EB">
              <w:rPr>
                <w:rFonts w:ascii="Arial" w:hAnsi="Arial" w:cs="Arial"/>
                <w:sz w:val="18"/>
                <w:szCs w:val="18"/>
              </w:rPr>
              <w:t xml:space="preserve">Direccionar el diseño, monitoreo y asesoría a los diferentes programas </w:t>
            </w:r>
            <w:r>
              <w:rPr>
                <w:rFonts w:ascii="Arial" w:hAnsi="Arial" w:cs="Arial"/>
                <w:sz w:val="18"/>
                <w:szCs w:val="18"/>
              </w:rPr>
              <w:t>las Secretarias de Desarrollo Social y del Interior</w:t>
            </w:r>
            <w:r w:rsidRPr="00BC23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mediante</w:t>
            </w:r>
            <w:r w:rsidRPr="00BC23EB">
              <w:rPr>
                <w:rFonts w:ascii="Arial" w:hAnsi="Arial" w:cs="Arial"/>
                <w:sz w:val="18"/>
                <w:szCs w:val="18"/>
              </w:rPr>
              <w:t xml:space="preserve"> estrategias y acciones que promuevan la igualdad de derechos y oportunidades de los diversos grupos poblacionales de Bucaramanga.</w:t>
            </w:r>
          </w:p>
        </w:tc>
      </w:tr>
      <w:tr w:rsidR="00AA7F8A" w:rsidRPr="00AA7F8A" w14:paraId="035F2A47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B41E44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0A05" w14:textId="77777777" w:rsidR="00AA7F8A" w:rsidRPr="00AA7F8A" w:rsidRDefault="009B3AB4" w:rsidP="00C9644F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SECRETARIO(A) DESARROLLO SOCIAL – SECRETARIO (A) INTERIOR</w:t>
            </w:r>
          </w:p>
        </w:tc>
      </w:tr>
    </w:tbl>
    <w:p w14:paraId="74E58BB4" w14:textId="77777777" w:rsidR="00B04F15" w:rsidRPr="00B04F15" w:rsidRDefault="00B04F15">
      <w:pPr>
        <w:rPr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1685"/>
        <w:gridCol w:w="1821"/>
        <w:gridCol w:w="2790"/>
        <w:gridCol w:w="2534"/>
      </w:tblGrid>
      <w:tr w:rsidR="00AA7F8A" w:rsidRPr="00AA7F8A" w14:paraId="40950B8C" w14:textId="77777777" w:rsidTr="00E934BF">
        <w:trPr>
          <w:trHeight w:val="293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2D7526" w14:textId="77777777" w:rsidR="00AA7F8A" w:rsidRPr="00AA7F8A" w:rsidRDefault="00AA7F8A" w:rsidP="00E934B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F3F6EA" w14:textId="77777777" w:rsidR="00AA7F8A" w:rsidRPr="00AA7F8A" w:rsidRDefault="00AA7F8A" w:rsidP="00E934B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544D1E" w14:textId="77777777" w:rsidR="00AA7F8A" w:rsidRPr="00AA7F8A" w:rsidRDefault="00AA7F8A" w:rsidP="00E934B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1F5721" w14:textId="77777777" w:rsidR="00AA7F8A" w:rsidRPr="00AA7F8A" w:rsidRDefault="00AA7F8A" w:rsidP="00E934B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5E8805" w14:textId="77777777" w:rsidR="00AA7F8A" w:rsidRPr="00AA7F8A" w:rsidRDefault="00AA7F8A" w:rsidP="00E934B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9B3AB4" w:rsidRPr="00AA7F8A" w14:paraId="7D0948EE" w14:textId="77777777" w:rsidTr="00E934BF">
        <w:trPr>
          <w:trHeight w:val="58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8CAA2" w14:textId="77777777" w:rsidR="009B3AB4" w:rsidRDefault="009B3AB4" w:rsidP="00E934B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Planeación Estratégica.</w:t>
            </w:r>
          </w:p>
          <w:p w14:paraId="6DB27B58" w14:textId="77777777" w:rsidR="009B3AB4" w:rsidRDefault="009B3AB4" w:rsidP="00E934B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32DEA5" w14:textId="77777777" w:rsidR="009B3AB4" w:rsidRDefault="009B3AB4" w:rsidP="00E934B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6B63">
              <w:rPr>
                <w:rFonts w:ascii="Arial" w:hAnsi="Arial" w:cs="Arial"/>
                <w:sz w:val="18"/>
                <w:szCs w:val="18"/>
              </w:rPr>
              <w:t>Entidades gubernamentales del Orden Nacional y Departamental.</w:t>
            </w:r>
          </w:p>
          <w:p w14:paraId="01944D91" w14:textId="77777777" w:rsidR="009B3AB4" w:rsidRPr="00AA7F8A" w:rsidRDefault="009B3AB4" w:rsidP="00E934B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05D43" w14:textId="77777777" w:rsidR="009B3AB4" w:rsidRDefault="009B3AB4" w:rsidP="00E934BF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de Desarrollo </w:t>
            </w:r>
          </w:p>
          <w:p w14:paraId="3EB6A5EA" w14:textId="77777777" w:rsidR="009B3AB4" w:rsidRDefault="009B3AB4" w:rsidP="00E934BF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07C76F" w14:textId="77777777" w:rsidR="009B3AB4" w:rsidRPr="00AA7F8A" w:rsidRDefault="009B3AB4" w:rsidP="00E934BF">
            <w:pPr>
              <w:pStyle w:val="Textodetabl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Normativa Nacional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98C8" w14:textId="77777777" w:rsidR="009B3AB4" w:rsidRPr="00AA7F8A" w:rsidRDefault="009B3AB4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17FD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E58F22B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54F2A5F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91954AF" w14:textId="77777777" w:rsidR="009B3AB4" w:rsidRPr="00AA7F8A" w:rsidRDefault="009B3AB4" w:rsidP="00E934BF">
            <w:pPr>
              <w:pStyle w:val="Textodetabl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 plan de trabajo</w:t>
            </w:r>
          </w:p>
          <w:p w14:paraId="2BD26CB5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2A118E5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944EB6C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86D18" w14:textId="77777777" w:rsidR="009B3AB4" w:rsidRPr="00AA7F8A" w:rsidRDefault="009B3AB4" w:rsidP="00E934B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trabajo de metas y actividades definidas a cumplir en el cuatrienio y su respectivo cumplimiento numérico y presupuestal dentro del Plan de Desarrollo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E09E8" w14:textId="77777777" w:rsidR="009B3AB4" w:rsidRDefault="009B3AB4" w:rsidP="00E934B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Planeación Estratégica</w:t>
            </w:r>
          </w:p>
          <w:p w14:paraId="36DF0178" w14:textId="77777777" w:rsidR="009B3AB4" w:rsidRDefault="009B3AB4" w:rsidP="00E934B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448198F" w14:textId="77777777" w:rsidR="009B3AB4" w:rsidRPr="00AA7F8A" w:rsidRDefault="009B3AB4" w:rsidP="00E934BF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proyección y desarrollo comunitario</w:t>
            </w:r>
          </w:p>
        </w:tc>
      </w:tr>
      <w:tr w:rsidR="009B3AB4" w:rsidRPr="00AA7F8A" w14:paraId="068C2D41" w14:textId="77777777" w:rsidTr="00E934BF">
        <w:trPr>
          <w:trHeight w:val="48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FC553" w14:textId="77777777" w:rsidR="009B3AB4" w:rsidRPr="00AA7F8A" w:rsidRDefault="009B3AB4" w:rsidP="00E934B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Proyección y Desarrollo Comunitario-Desarrollo Social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1EC86" w14:textId="77777777" w:rsidR="009B3AB4" w:rsidRDefault="009B3AB4" w:rsidP="00E934BF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6CE">
              <w:rPr>
                <w:rFonts w:ascii="Arial" w:hAnsi="Arial" w:cs="Arial"/>
                <w:sz w:val="18"/>
                <w:szCs w:val="18"/>
              </w:rPr>
              <w:t>Plan de Desarrollo</w:t>
            </w:r>
          </w:p>
          <w:p w14:paraId="205BB5AF" w14:textId="77777777" w:rsidR="009B3AB4" w:rsidRPr="00AA7F8A" w:rsidRDefault="009B3AB4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y a</w:t>
            </w:r>
            <w:r w:rsidRPr="00CD16CE">
              <w:rPr>
                <w:rFonts w:ascii="Arial" w:hAnsi="Arial" w:cs="Arial"/>
                <w:sz w:val="18"/>
                <w:szCs w:val="18"/>
              </w:rPr>
              <w:t>ctividades a</w:t>
            </w:r>
            <w:r>
              <w:rPr>
                <w:rFonts w:ascii="Arial" w:hAnsi="Arial" w:cs="Arial"/>
                <w:sz w:val="18"/>
                <w:szCs w:val="18"/>
              </w:rPr>
              <w:t xml:space="preserve"> cumplir</w:t>
            </w:r>
            <w:r w:rsidRPr="00CD16CE">
              <w:rPr>
                <w:rFonts w:ascii="Arial" w:hAnsi="Arial" w:cs="Arial"/>
                <w:sz w:val="18"/>
                <w:szCs w:val="18"/>
              </w:rPr>
              <w:t xml:space="preserve"> en e</w:t>
            </w:r>
            <w:r>
              <w:rPr>
                <w:rFonts w:ascii="Arial" w:hAnsi="Arial" w:cs="Arial"/>
                <w:sz w:val="18"/>
                <w:szCs w:val="18"/>
              </w:rPr>
              <w:t>l cuatrienio para cada programa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CEB7" w14:textId="77777777" w:rsidR="009B3AB4" w:rsidRPr="00AA7F8A" w:rsidRDefault="009B3AB4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4202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39268F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3892213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ED22D8" w14:textId="77777777" w:rsidR="009B3AB4" w:rsidRPr="00AA7F8A" w:rsidRDefault="009B3AB4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programas</w:t>
            </w:r>
            <w:r w:rsidRPr="00CD16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establecidos y realiza informes</w:t>
            </w:r>
          </w:p>
          <w:p w14:paraId="7A5EA08A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41D9CD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4D5721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455AB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gestión de las actividades de los Programas ejecutados</w:t>
            </w:r>
          </w:p>
          <w:p w14:paraId="5927624D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Adulto Mayor</w:t>
            </w:r>
          </w:p>
          <w:p w14:paraId="56F3145D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Infancia y Adolescencia</w:t>
            </w:r>
          </w:p>
          <w:p w14:paraId="46611F4F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Unidad de Desarrollo Comunitario-UNDECO</w:t>
            </w:r>
          </w:p>
          <w:p w14:paraId="16FAE647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Habitante de Calle</w:t>
            </w:r>
          </w:p>
          <w:p w14:paraId="3260FDB2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Mujer equidad y genero</w:t>
            </w:r>
          </w:p>
          <w:p w14:paraId="4DF16F94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LGBTI</w:t>
            </w:r>
          </w:p>
          <w:p w14:paraId="42525968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Minorías Étnicas</w:t>
            </w:r>
          </w:p>
          <w:p w14:paraId="6C3CC00C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Sustancias Psicoactivas</w:t>
            </w:r>
          </w:p>
          <w:p w14:paraId="71A08152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Población Carcelaria</w:t>
            </w:r>
          </w:p>
          <w:p w14:paraId="358E1576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Trabajadoras y Trabajadores Sexuales</w:t>
            </w:r>
          </w:p>
          <w:p w14:paraId="26DA0E49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Población con Discapacidad</w:t>
            </w:r>
          </w:p>
          <w:p w14:paraId="1662C5C3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Victimas del Conflicto Armado</w:t>
            </w:r>
          </w:p>
          <w:p w14:paraId="66498901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Programa Familias en Acción</w:t>
            </w:r>
          </w:p>
          <w:p w14:paraId="2E19C9ED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Unidad Municipal de Asistencia Técnica-UMATA</w:t>
            </w:r>
          </w:p>
          <w:p w14:paraId="2E64456B" w14:textId="77777777" w:rsidR="009B3AB4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C7D5D0" w14:textId="77777777" w:rsidR="009B3AB4" w:rsidRPr="00AA7F8A" w:rsidRDefault="009B3AB4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trimestral consolidado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27264" w14:textId="77777777" w:rsidR="009B3AB4" w:rsidRPr="008B3BB7" w:rsidRDefault="009B3AB4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Proceso Proyección y Desarrollo Comunitario- Desarrollo Social</w:t>
            </w:r>
          </w:p>
          <w:p w14:paraId="63CB3A65" w14:textId="77777777" w:rsidR="009B3AB4" w:rsidRPr="00AA7F8A" w:rsidRDefault="009B3AB4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77CB6" w:rsidRPr="00AA7F8A" w14:paraId="365C9EF4" w14:textId="77777777" w:rsidTr="00E934BF">
        <w:trPr>
          <w:trHeight w:val="71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0D40E" w14:textId="77777777" w:rsidR="00C77CB6" w:rsidRPr="00AA7F8A" w:rsidRDefault="00C77CB6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Proceso de Proyección y Desarrollo Comunitario-Interior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3F4D3" w14:textId="77777777" w:rsidR="00C77CB6" w:rsidRPr="00AA7F8A" w:rsidRDefault="00C77CB6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trabajo de metas y actividades definidas a cumplir en el cuatrienio y su respectivo cumplimiento numérico y presupuestal dentro del Plan de Desarrollo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3765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51DD12B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3EE304C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3BF86A4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59CE970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FB45FCD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14:paraId="55CC2DD0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5066573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16E9AEF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B3A9877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FEAD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programas</w:t>
            </w:r>
            <w:r w:rsidRPr="00CD16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establecidos y realiza informes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1E69F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gestión de las actividades de los Programas ejecutados</w:t>
            </w:r>
          </w:p>
          <w:p w14:paraId="68294F4E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Centro de Atención Integral a Victimas CAIV</w:t>
            </w:r>
          </w:p>
          <w:p w14:paraId="13D452C2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Gestión del Riesgo</w:t>
            </w:r>
          </w:p>
          <w:p w14:paraId="537793C6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Plazas de Mercado</w:t>
            </w:r>
          </w:p>
          <w:p w14:paraId="2D6CEEB8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Asuntos Legales</w:t>
            </w:r>
          </w:p>
          <w:p w14:paraId="470ECFE0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9A5B6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trimestral consolidado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6E8B9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Proyección y Desarrollo Comunitario- Interior</w:t>
            </w:r>
          </w:p>
          <w:p w14:paraId="28FABE20" w14:textId="77777777" w:rsidR="00C77CB6" w:rsidRPr="00AA7F8A" w:rsidRDefault="00C77CB6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77CB6" w:rsidRPr="00AA7F8A" w14:paraId="76B89F72" w14:textId="77777777" w:rsidTr="00E934BF">
        <w:trPr>
          <w:trHeight w:val="63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ABB81" w14:textId="77777777" w:rsidR="00C77CB6" w:rsidRPr="008B3BB7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Proyección y Desarrollo Comunitario</w:t>
            </w:r>
          </w:p>
          <w:p w14:paraId="4007F491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E3B11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gestión de las actividades de los Programas ejecutados</w:t>
            </w:r>
          </w:p>
          <w:p w14:paraId="4A6CAD3A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trimestral consolidado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0CC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  <w:p w14:paraId="647A1D12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2903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C41A06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1275263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9083B1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F19146F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Seguimiento  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revisión a los informes de Gestión por programa</w:t>
            </w:r>
          </w:p>
          <w:p w14:paraId="0031DF56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51A735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88623E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2D9907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48FEA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Conceptos de cumplimiento del informe.</w:t>
            </w:r>
          </w:p>
          <w:p w14:paraId="2121CCD7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gestión ajustados</w:t>
            </w:r>
          </w:p>
          <w:p w14:paraId="28BC1CDD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0C12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Concejo Municipal</w:t>
            </w:r>
          </w:p>
          <w:p w14:paraId="0A57FAD0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Proyección y desarrollo comunitario</w:t>
            </w:r>
          </w:p>
          <w:p w14:paraId="6C3DC318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de Gestión</w:t>
            </w:r>
          </w:p>
          <w:p w14:paraId="18725F24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77CB6" w:rsidRPr="00AA7F8A" w14:paraId="6EB67DE8" w14:textId="77777777" w:rsidTr="00E934BF">
        <w:trPr>
          <w:trHeight w:val="6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E189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Proyección y desarrollo comunitario</w:t>
            </w:r>
          </w:p>
          <w:p w14:paraId="12DE07D5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Planeación Estratégica</w:t>
            </w:r>
          </w:p>
          <w:p w14:paraId="6ADF3FA8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de Gestión</w:t>
            </w:r>
          </w:p>
          <w:p w14:paraId="119A029A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</w:t>
            </w:r>
          </w:p>
          <w:p w14:paraId="5C627714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Mejoramiento continuo</w:t>
            </w:r>
          </w:p>
          <w:p w14:paraId="487F2FC1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D1C2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14:paraId="0E16E6BB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Conceptos de cumplimiento de informes de los diferentes programas.</w:t>
            </w:r>
          </w:p>
          <w:p w14:paraId="1F9E52F3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Desempeño de indicadores</w:t>
            </w:r>
          </w:p>
          <w:p w14:paraId="17E104E7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Seguimientos del Plan de desarrollo</w:t>
            </w:r>
          </w:p>
          <w:p w14:paraId="2E85D67B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Informes de auditorías internas y externas </w:t>
            </w:r>
          </w:p>
          <w:p w14:paraId="5F81E7E0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Informes de auditorías de control interno y entes de control </w:t>
            </w:r>
          </w:p>
          <w:p w14:paraId="15A96940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Seguimiento de PQRSD</w:t>
            </w:r>
          </w:p>
          <w:p w14:paraId="1F376CCE" w14:textId="77777777" w:rsidR="00C77CB6" w:rsidRPr="009D6BA0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Revisión por proceso</w:t>
            </w:r>
          </w:p>
          <w:p w14:paraId="2C55E94A" w14:textId="77777777" w:rsidR="00C77CB6" w:rsidRPr="00932825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Revisión Gerencial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62D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A</w:t>
            </w: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254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F8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Realiza tratamiento de acciones correctivas, de mejora y preventivas provenientes del mapa de riesgos</w:t>
            </w:r>
          </w:p>
          <w:p w14:paraId="2C498C3C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95AAB9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33547" w14:textId="77777777" w:rsidR="00C77CB6" w:rsidRDefault="00C77CB6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tratamiento de producto y/o servicio no conforme</w:t>
            </w:r>
          </w:p>
          <w:p w14:paraId="3FDFB5DE" w14:textId="77777777" w:rsidR="00C77CB6" w:rsidRPr="00AA7F8A" w:rsidRDefault="00C77CB6" w:rsidP="00E934B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CDA9" w14:textId="77777777" w:rsidR="00C77CB6" w:rsidRDefault="00C77CB6" w:rsidP="00E934BF">
            <w:pPr>
              <w:pStyle w:val="Textodetabla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Acciones correctivas, preventivas y de mejora tratadas efectivamente.</w:t>
            </w:r>
          </w:p>
          <w:p w14:paraId="2AEE6EDD" w14:textId="77777777" w:rsidR="00C77CB6" w:rsidRDefault="00C77CB6" w:rsidP="00E934BF">
            <w:pPr>
              <w:pStyle w:val="Textodetabla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181FDD0B" w14:textId="77777777" w:rsidR="00C77CB6" w:rsidRDefault="00C77CB6" w:rsidP="00E934BF">
            <w:pPr>
              <w:pStyle w:val="Textodetabla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mejoramiento actualizados.</w:t>
            </w:r>
          </w:p>
          <w:p w14:paraId="196FB0C9" w14:textId="77777777" w:rsidR="00C77CB6" w:rsidRDefault="00C77CB6" w:rsidP="00E934BF">
            <w:pPr>
              <w:pStyle w:val="Textodetabla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CDDD4ED" w14:textId="77777777" w:rsidR="00C77CB6" w:rsidRPr="00C067A7" w:rsidRDefault="00C77CB6" w:rsidP="00E934BF">
            <w:pPr>
              <w:pStyle w:val="Textodetabla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Tratamiento efectivo de productos y/o servicios no conformes </w:t>
            </w:r>
          </w:p>
          <w:p w14:paraId="153E73FF" w14:textId="77777777" w:rsidR="00C77CB6" w:rsidRPr="00AA7F8A" w:rsidRDefault="00C77CB6" w:rsidP="00E934B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C6B2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Proyección y desarrollo comunitario</w:t>
            </w:r>
          </w:p>
          <w:p w14:paraId="247751F7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de gestión</w:t>
            </w:r>
          </w:p>
          <w:p w14:paraId="10902628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49391" w14:textId="77777777" w:rsidR="00C77CB6" w:rsidRDefault="00C77CB6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 continua</w:t>
            </w:r>
          </w:p>
          <w:p w14:paraId="016DDCA6" w14:textId="77777777" w:rsidR="00C77CB6" w:rsidRPr="00AA7F8A" w:rsidRDefault="00C77CB6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Planeación estratégica</w:t>
            </w:r>
          </w:p>
        </w:tc>
      </w:tr>
      <w:tr w:rsidR="00C77CB6" w:rsidRPr="00AA7F8A" w14:paraId="2CA92DF5" w14:textId="77777777" w:rsidTr="00E934BF">
        <w:trPr>
          <w:trHeight w:val="293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09108F" w14:textId="77777777" w:rsidR="00C77CB6" w:rsidRPr="00AA7F8A" w:rsidRDefault="00C77CB6" w:rsidP="00E934B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CD3D40" w14:textId="77777777" w:rsidR="00C77CB6" w:rsidRPr="00AA7F8A" w:rsidRDefault="00C77CB6" w:rsidP="00E934B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B3B164" w14:textId="77777777" w:rsidR="00C77CB6" w:rsidRPr="00AA7F8A" w:rsidRDefault="00C77CB6" w:rsidP="00E934B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 MECI</w:t>
            </w:r>
          </w:p>
        </w:tc>
      </w:tr>
      <w:tr w:rsidR="00E934BF" w:rsidRPr="002206E4" w14:paraId="08EC6101" w14:textId="77777777" w:rsidTr="00E934BF">
        <w:trPr>
          <w:trHeight w:val="293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E7BE" w14:textId="4BB03399" w:rsidR="00E934BF" w:rsidRPr="002206E4" w:rsidRDefault="00E934BF" w:rsidP="00E934B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6E4">
              <w:rPr>
                <w:rFonts w:ascii="Arial" w:hAnsi="Arial" w:cs="Arial"/>
                <w:sz w:val="18"/>
                <w:szCs w:val="18"/>
              </w:rPr>
              <w:t xml:space="preserve">Ver Normograma </w:t>
            </w:r>
            <w:r w:rsidR="002508DB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070FB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070FB0" w:rsidRPr="002206E4">
              <w:rPr>
                <w:rFonts w:ascii="Arial" w:hAnsi="Arial" w:cs="Arial"/>
                <w:sz w:val="18"/>
                <w:szCs w:val="18"/>
              </w:rPr>
              <w:t>Proceso</w:t>
            </w:r>
            <w:r w:rsidRPr="002206E4">
              <w:rPr>
                <w:rFonts w:ascii="Arial" w:hAnsi="Arial" w:cs="Arial"/>
                <w:sz w:val="18"/>
                <w:szCs w:val="18"/>
              </w:rPr>
              <w:t xml:space="preserve"> Proyección y Desarrollo Comunitario</w:t>
            </w:r>
          </w:p>
          <w:p w14:paraId="614B58C3" w14:textId="77777777" w:rsidR="00E934BF" w:rsidRPr="002206E4" w:rsidRDefault="00E934BF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sz w:val="18"/>
                <w:szCs w:val="18"/>
              </w:rPr>
              <w:t xml:space="preserve"> F-MC-1000-238,37-020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2081" w14:textId="77777777" w:rsidR="009C17ED" w:rsidRPr="00B23C67" w:rsidRDefault="009C17ED" w:rsidP="009C17E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>8. Operación</w:t>
            </w:r>
          </w:p>
          <w:p w14:paraId="2F9DB501" w14:textId="77777777" w:rsidR="009C17ED" w:rsidRPr="00B23C67" w:rsidRDefault="009C17ED" w:rsidP="009C17E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 xml:space="preserve">8.1 Planificación y Control Operacional </w:t>
            </w:r>
          </w:p>
          <w:p w14:paraId="5035AD6C" w14:textId="77777777" w:rsidR="009C17ED" w:rsidRDefault="009C17ED" w:rsidP="009C17E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5C1EB4">
              <w:rPr>
                <w:rFonts w:ascii="Arial" w:hAnsi="Arial" w:cs="Arial"/>
                <w:color w:val="auto"/>
                <w:sz w:val="18"/>
              </w:rPr>
              <w:t>8.2 Requisitos para los productos y servicios</w:t>
            </w:r>
          </w:p>
          <w:p w14:paraId="364ADBB5" w14:textId="77777777" w:rsidR="009C17ED" w:rsidRPr="00B23C67" w:rsidRDefault="009C17ED" w:rsidP="009C17E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>8.4 Control de los procesos, productos y servicios suministrados externamente</w:t>
            </w:r>
          </w:p>
          <w:p w14:paraId="643B86E2" w14:textId="70DB6F90" w:rsidR="00E934BF" w:rsidRPr="002206E4" w:rsidRDefault="009C17ED" w:rsidP="009C17E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sz w:val="18"/>
                <w:szCs w:val="18"/>
              </w:rPr>
              <w:t>8.5 Producción y prestación del servicio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EF6" w14:textId="77777777" w:rsidR="009C17ED" w:rsidRPr="00F65B1A" w:rsidRDefault="009C17ED" w:rsidP="009C17ED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F65B1A">
              <w:rPr>
                <w:rFonts w:ascii="Arial" w:hAnsi="Arial" w:cs="Arial"/>
                <w:sz w:val="18"/>
              </w:rPr>
              <w:t>1.2.1 Planes, programas y proyectos</w:t>
            </w:r>
          </w:p>
          <w:p w14:paraId="4F3A4E70" w14:textId="77777777" w:rsidR="009C17ED" w:rsidRPr="008C4588" w:rsidRDefault="009C17ED" w:rsidP="009C17ED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1.2.2 Modelo de operación po</w:t>
            </w:r>
            <w:r>
              <w:rPr>
                <w:rFonts w:ascii="Arial" w:hAnsi="Arial" w:cs="Arial"/>
                <w:sz w:val="18"/>
              </w:rPr>
              <w:t>r</w:t>
            </w:r>
            <w:r w:rsidRPr="008C4588">
              <w:rPr>
                <w:rFonts w:ascii="Arial" w:hAnsi="Arial" w:cs="Arial"/>
                <w:sz w:val="18"/>
              </w:rPr>
              <w:t xml:space="preserve"> procesos</w:t>
            </w:r>
          </w:p>
          <w:p w14:paraId="0AE00E42" w14:textId="77777777" w:rsidR="009C17ED" w:rsidRPr="008C4588" w:rsidRDefault="009C17ED" w:rsidP="009C17ED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1.2.5 Políticas de Operación</w:t>
            </w:r>
          </w:p>
          <w:p w14:paraId="5AB2657D" w14:textId="71A8A531" w:rsidR="00E934BF" w:rsidRPr="002206E4" w:rsidRDefault="00E934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E934BF" w:rsidRPr="002206E4" w14:paraId="19D87364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5208C0" w14:textId="77777777" w:rsidR="00E934BF" w:rsidRPr="002206E4" w:rsidRDefault="00E934BF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A017" w14:textId="77777777" w:rsidR="00E934BF" w:rsidRPr="002206E4" w:rsidRDefault="00E934BF" w:rsidP="00E934B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sz w:val="18"/>
                <w:szCs w:val="18"/>
              </w:rPr>
              <w:t xml:space="preserve">Véase mapa de riesgos de gestión F-DPM-1210-238,37-013 </w:t>
            </w:r>
            <w:r w:rsidR="002508DB">
              <w:rPr>
                <w:rFonts w:ascii="Arial" w:hAnsi="Arial" w:cs="Arial"/>
                <w:sz w:val="18"/>
                <w:szCs w:val="18"/>
              </w:rPr>
              <w:t>y</w:t>
            </w:r>
            <w:r w:rsidRPr="002206E4">
              <w:rPr>
                <w:rFonts w:ascii="Arial" w:hAnsi="Arial" w:cs="Arial"/>
                <w:sz w:val="18"/>
                <w:szCs w:val="18"/>
              </w:rPr>
              <w:t xml:space="preserve"> Plan Anticorrupción y Atención al Ciudadano, Mapa de Riesgo de Corrupción (www.bucaramanga.gov.co)</w:t>
            </w:r>
          </w:p>
        </w:tc>
      </w:tr>
      <w:tr w:rsidR="00E934BF" w:rsidRPr="002206E4" w14:paraId="1C81EE51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CF7F6C" w14:textId="77777777" w:rsidR="00E934BF" w:rsidRPr="002206E4" w:rsidRDefault="00E934BF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FA2" w14:textId="77777777" w:rsidR="00E934BF" w:rsidRPr="002206E4" w:rsidRDefault="00E934BF" w:rsidP="00E934BF">
            <w:pPr>
              <w:pStyle w:val="Textopredeterminado"/>
              <w:rPr>
                <w:rFonts w:ascii="Arial" w:hAnsi="Arial" w:cs="Arial"/>
                <w:sz w:val="18"/>
              </w:rPr>
            </w:pPr>
            <w:r w:rsidRPr="002206E4">
              <w:rPr>
                <w:rFonts w:ascii="Arial" w:hAnsi="Arial" w:cs="Arial"/>
                <w:b/>
                <w:sz w:val="18"/>
              </w:rPr>
              <w:t xml:space="preserve">Técnicos: </w:t>
            </w:r>
            <w:r w:rsidRPr="002206E4">
              <w:rPr>
                <w:rFonts w:ascii="Arial" w:hAnsi="Arial" w:cs="Arial"/>
                <w:sz w:val="18"/>
              </w:rPr>
              <w:t xml:space="preserve">Equipos de cómputo, impresora, internet, </w:t>
            </w:r>
          </w:p>
          <w:p w14:paraId="2DC27C0B" w14:textId="77777777" w:rsidR="00E934BF" w:rsidRPr="002206E4" w:rsidRDefault="00E934BF" w:rsidP="00E934BF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2206E4">
              <w:rPr>
                <w:rFonts w:ascii="Arial" w:hAnsi="Arial" w:cs="Arial"/>
                <w:b/>
                <w:sz w:val="18"/>
              </w:rPr>
              <w:t>Humanos:</w:t>
            </w:r>
            <w:r w:rsidRPr="002206E4">
              <w:rPr>
                <w:rFonts w:ascii="Arial" w:hAnsi="Arial" w:cs="Arial"/>
                <w:sz w:val="18"/>
              </w:rPr>
              <w:t xml:space="preserve"> Profesionales en administración, agrícolas, veterinarios, psicólogos, salud</w:t>
            </w:r>
          </w:p>
          <w:p w14:paraId="191D84F2" w14:textId="77777777" w:rsidR="00E934BF" w:rsidRPr="002206E4" w:rsidRDefault="00E934BF" w:rsidP="00E934BF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sz w:val="18"/>
              </w:rPr>
              <w:t xml:space="preserve">Anexo 1: </w:t>
            </w:r>
            <w:r w:rsidRPr="002206E4">
              <w:rPr>
                <w:rFonts w:ascii="Arial" w:hAnsi="Arial" w:cs="Arial"/>
                <w:sz w:val="18"/>
              </w:rPr>
              <w:t>Mapa detallado del Proceso Proyección y Desarrollo Comunitario</w:t>
            </w:r>
          </w:p>
        </w:tc>
      </w:tr>
      <w:tr w:rsidR="00E934BF" w:rsidRPr="002206E4" w14:paraId="18A92C77" w14:textId="77777777" w:rsidTr="00E934BF">
        <w:trPr>
          <w:trHeight w:val="29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A047F5" w14:textId="77777777" w:rsidR="00E934BF" w:rsidRPr="002206E4" w:rsidRDefault="00E934BF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2F55421" w14:textId="77777777" w:rsidR="00E934BF" w:rsidRPr="002206E4" w:rsidRDefault="00E934BF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SEGUIMIENTO Y MEDICIÓN</w:t>
            </w:r>
          </w:p>
        </w:tc>
      </w:tr>
      <w:tr w:rsidR="00E934BF" w:rsidRPr="002206E4" w14:paraId="42540355" w14:textId="77777777" w:rsidTr="00E934BF">
        <w:trPr>
          <w:trHeight w:val="29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6BC" w14:textId="69BF6D70" w:rsidR="00E934BF" w:rsidRPr="002206E4" w:rsidRDefault="00E934BF" w:rsidP="00E934B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Pr="002206E4">
              <w:rPr>
                <w:rFonts w:ascii="Arial" w:hAnsi="Arial" w:cs="Arial"/>
                <w:sz w:val="18"/>
                <w:szCs w:val="18"/>
              </w:rPr>
              <w:t xml:space="preserve"> Ver listado maestro </w:t>
            </w:r>
            <w:r w:rsidR="002508DB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Pr="002206E4">
              <w:rPr>
                <w:rFonts w:ascii="Arial" w:hAnsi="Arial" w:cs="Arial"/>
                <w:sz w:val="18"/>
                <w:szCs w:val="18"/>
              </w:rPr>
              <w:t xml:space="preserve"> proceso F-</w:t>
            </w:r>
            <w:r w:rsidR="00180D48">
              <w:rPr>
                <w:rFonts w:ascii="Arial" w:hAnsi="Arial" w:cs="Arial"/>
                <w:sz w:val="18"/>
                <w:szCs w:val="18"/>
              </w:rPr>
              <w:t>GDO-8600-238,37-002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98F1" w14:textId="77777777" w:rsidR="00E934BF" w:rsidRPr="00932825" w:rsidRDefault="00E934BF" w:rsidP="00932825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  <w:szCs w:val="18"/>
              </w:rPr>
              <w:t>INDICADORES</w:t>
            </w:r>
            <w:r w:rsidR="0093282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06E4">
              <w:rPr>
                <w:rFonts w:ascii="Arial" w:hAnsi="Arial" w:cs="Arial"/>
                <w:color w:val="auto"/>
                <w:sz w:val="18"/>
                <w:szCs w:val="18"/>
              </w:rPr>
              <w:t>Véase tablero de indicadores</w:t>
            </w:r>
            <w:r w:rsidR="002508DB">
              <w:rPr>
                <w:rFonts w:ascii="Arial" w:hAnsi="Arial" w:cs="Arial"/>
                <w:color w:val="auto"/>
                <w:sz w:val="18"/>
                <w:szCs w:val="18"/>
              </w:rPr>
              <w:t xml:space="preserve"> en el  proceso</w:t>
            </w:r>
            <w:r w:rsidRPr="002206E4">
              <w:rPr>
                <w:rFonts w:ascii="Arial" w:hAnsi="Arial" w:cs="Arial"/>
                <w:color w:val="auto"/>
                <w:sz w:val="18"/>
                <w:szCs w:val="18"/>
              </w:rPr>
              <w:t xml:space="preserve"> F-MC-1000-238,37-045</w:t>
            </w:r>
          </w:p>
        </w:tc>
      </w:tr>
      <w:tr w:rsidR="00E934BF" w:rsidRPr="002206E4" w14:paraId="16CB5EAF" w14:textId="77777777" w:rsidTr="00E934BF">
        <w:trPr>
          <w:trHeight w:val="293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10AD0C" w14:textId="77777777" w:rsidR="00E934BF" w:rsidRPr="002206E4" w:rsidRDefault="00E934BF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CONTROL DE CAMBIOS</w:t>
            </w:r>
          </w:p>
        </w:tc>
      </w:tr>
      <w:tr w:rsidR="00E934BF" w:rsidRPr="002206E4" w14:paraId="137C7D92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FC1154" w14:textId="77777777" w:rsidR="00E934BF" w:rsidRPr="002206E4" w:rsidRDefault="00E934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318E5E" w14:textId="77777777" w:rsidR="00E934BF" w:rsidRPr="002206E4" w:rsidRDefault="00E934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2F9798" w14:textId="77777777" w:rsidR="00E934BF" w:rsidRPr="002206E4" w:rsidRDefault="00E934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D78E58" w14:textId="77777777" w:rsidR="00E934BF" w:rsidRPr="002206E4" w:rsidRDefault="00E934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b/>
                <w:color w:val="auto"/>
                <w:sz w:val="18"/>
              </w:rPr>
              <w:t>VERSIÓN</w:t>
            </w:r>
          </w:p>
        </w:tc>
      </w:tr>
      <w:tr w:rsidR="00E934BF" w:rsidRPr="002206E4" w14:paraId="5C3C7B66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F4FA" w14:textId="77777777" w:rsidR="00E934BF" w:rsidRPr="002206E4" w:rsidRDefault="00923EBF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color w:val="auto"/>
                <w:sz w:val="18"/>
              </w:rPr>
              <w:t>13/06/2017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15F" w14:textId="77777777" w:rsidR="00E934BF" w:rsidRPr="002206E4" w:rsidRDefault="008B5D9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color w:val="auto"/>
                <w:sz w:val="18"/>
              </w:rPr>
              <w:t>AJUSTES EN PHVA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5FB" w14:textId="77777777" w:rsidR="00E934BF" w:rsidRPr="002206E4" w:rsidRDefault="008B5D9F" w:rsidP="008B5D9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color w:val="auto"/>
                <w:sz w:val="18"/>
              </w:rPr>
              <w:t>LIDER DEL PROCESO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811" w14:textId="77777777" w:rsidR="00E934BF" w:rsidRPr="002206E4" w:rsidRDefault="00923EBF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206E4"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E934BF" w:rsidRPr="002206E4" w14:paraId="07B62FC1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CE0" w14:textId="6E3B880B" w:rsidR="00E934BF" w:rsidRPr="002206E4" w:rsidRDefault="002508DB" w:rsidP="001B30E4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="001B30E4">
              <w:rPr>
                <w:rFonts w:ascii="Arial" w:hAnsi="Arial" w:cs="Arial"/>
                <w:color w:val="auto"/>
                <w:sz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</w:rPr>
              <w:t>/11/18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886" w14:textId="77777777" w:rsidR="00E934BF" w:rsidRPr="00932825" w:rsidRDefault="002508DB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25">
              <w:rPr>
                <w:rFonts w:ascii="Arial" w:hAnsi="Arial" w:cs="Arial"/>
                <w:sz w:val="18"/>
                <w:szCs w:val="18"/>
              </w:rPr>
              <w:t>Se ajustó colocando la frase “en el proceso” en el texto del normograma, en el de listado maestro y en el tablero de indicadores. Además, se eliminó donde hacía referencia a la norma NTC:GP 1000 la cual fue derogada por el decreto 1499 de septiembre de 2</w:t>
            </w:r>
            <w:bookmarkStart w:id="0" w:name="_GoBack"/>
            <w:bookmarkEnd w:id="0"/>
            <w:r w:rsidRPr="00932825">
              <w:rPr>
                <w:rFonts w:ascii="Arial" w:hAnsi="Arial" w:cs="Arial"/>
                <w:sz w:val="18"/>
                <w:szCs w:val="18"/>
              </w:rPr>
              <w:t>017, además se verificaron los requisitos de MECI.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896" w14:textId="77777777" w:rsidR="00C907E2" w:rsidRDefault="00932825" w:rsidP="002508DB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25">
              <w:rPr>
                <w:rFonts w:ascii="Arial" w:hAnsi="Arial" w:cs="Arial"/>
                <w:sz w:val="18"/>
                <w:szCs w:val="18"/>
              </w:rPr>
              <w:t xml:space="preserve">Representante de la Dirección Enlace de Calidad </w:t>
            </w:r>
          </w:p>
          <w:p w14:paraId="7862B3FF" w14:textId="4E4ECA7F" w:rsidR="00E934BF" w:rsidRPr="00932825" w:rsidRDefault="00932825" w:rsidP="002508DB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25">
              <w:rPr>
                <w:rFonts w:ascii="Arial" w:hAnsi="Arial" w:cs="Arial"/>
                <w:sz w:val="18"/>
                <w:szCs w:val="18"/>
              </w:rPr>
              <w:t>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FA2" w14:textId="77777777" w:rsidR="00E934BF" w:rsidRPr="002206E4" w:rsidRDefault="002508DB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932825" w:rsidRPr="002206E4" w14:paraId="4CF0B401" w14:textId="77777777" w:rsidTr="00E934BF">
        <w:trPr>
          <w:trHeight w:val="29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A300" w14:textId="77777777" w:rsidR="00932825" w:rsidRDefault="00932825" w:rsidP="00E934B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76D" w14:textId="77777777" w:rsidR="00932825" w:rsidRPr="00932825" w:rsidRDefault="00932825" w:rsidP="00E934BF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3754" w14:textId="77777777" w:rsidR="00932825" w:rsidRPr="00932825" w:rsidRDefault="00932825" w:rsidP="002508DB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61D" w14:textId="77777777" w:rsidR="00932825" w:rsidRDefault="00932825" w:rsidP="00E934B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</w:tc>
      </w:tr>
    </w:tbl>
    <w:p w14:paraId="493672AA" w14:textId="77777777" w:rsidR="00F3375E" w:rsidRPr="002206E4" w:rsidRDefault="00522ECE" w:rsidP="00932825">
      <w:pPr>
        <w:rPr>
          <w:rFonts w:ascii="Arial" w:hAnsi="Arial" w:cs="Arial"/>
        </w:rPr>
      </w:pPr>
    </w:p>
    <w:sectPr w:rsidR="00F3375E" w:rsidRPr="002206E4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0C94" w14:textId="77777777" w:rsidR="00522ECE" w:rsidRDefault="00522ECE" w:rsidP="00AA7F8A">
      <w:r>
        <w:separator/>
      </w:r>
    </w:p>
  </w:endnote>
  <w:endnote w:type="continuationSeparator" w:id="0">
    <w:p w14:paraId="71586BA5" w14:textId="77777777" w:rsidR="00522ECE" w:rsidRDefault="00522ECE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4CC7" w14:textId="77777777" w:rsidR="00522ECE" w:rsidRDefault="00522ECE" w:rsidP="00AA7F8A">
      <w:r>
        <w:separator/>
      </w:r>
    </w:p>
  </w:footnote>
  <w:footnote w:type="continuationSeparator" w:id="0">
    <w:p w14:paraId="4455ECB9" w14:textId="77777777" w:rsidR="00522ECE" w:rsidRDefault="00522ECE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3D3E" w14:textId="77777777" w:rsidR="00AA7F8A" w:rsidRDefault="00AA7F8A">
    <w:pPr>
      <w:pStyle w:val="Encabezado"/>
    </w:pPr>
  </w:p>
  <w:p w14:paraId="2ED6456C" w14:textId="77777777" w:rsidR="002206E4" w:rsidRDefault="002206E4">
    <w:pPr>
      <w:pStyle w:val="Encabezado"/>
    </w:pPr>
  </w:p>
  <w:p w14:paraId="6D32082A" w14:textId="77777777" w:rsidR="002206E4" w:rsidRDefault="002206E4">
    <w:pPr>
      <w:pStyle w:val="Encabezado"/>
    </w:pPr>
  </w:p>
  <w:tbl>
    <w:tblPr>
      <w:tblW w:w="4929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10348"/>
      <w:gridCol w:w="3603"/>
    </w:tblGrid>
    <w:tr w:rsidR="002206E4" w:rsidRPr="00430106" w14:paraId="40B6960F" w14:textId="77777777" w:rsidTr="00A05A77">
      <w:trPr>
        <w:cantSplit/>
        <w:trHeight w:val="378"/>
      </w:trPr>
      <w:tc>
        <w:tcPr>
          <w:tcW w:w="543" w:type="pct"/>
          <w:vMerge w:val="restart"/>
          <w:vAlign w:val="center"/>
        </w:tcPr>
        <w:p w14:paraId="33701B7C" w14:textId="77777777" w:rsidR="002206E4" w:rsidRPr="00F73E61" w:rsidRDefault="002206E4" w:rsidP="002206E4">
          <w:pPr>
            <w:rPr>
              <w:rFonts w:ascii="Arial" w:eastAsia="Arial" w:hAnsi="Arial" w:cs="Arial"/>
              <w:sz w:val="18"/>
              <w:szCs w:val="18"/>
            </w:rPr>
          </w:pPr>
          <w:r w:rsidRPr="00F73E61">
            <w:rPr>
              <w:rFonts w:ascii="Arial" w:eastAsia="Arial" w:hAnsi="Arial" w:cs="Arial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CE311F7" wp14:editId="5E352CE3">
                <wp:simplePos x="0" y="0"/>
                <wp:positionH relativeFrom="column">
                  <wp:posOffset>20320</wp:posOffset>
                </wp:positionH>
                <wp:positionV relativeFrom="page">
                  <wp:posOffset>57150</wp:posOffset>
                </wp:positionV>
                <wp:extent cx="904875" cy="858520"/>
                <wp:effectExtent l="0" t="0" r="9525" b="0"/>
                <wp:wrapSquare wrapText="bothSides"/>
                <wp:docPr id="1" name="Imagen 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6" w:type="pct"/>
          <w:vMerge w:val="restart"/>
          <w:vAlign w:val="center"/>
        </w:tcPr>
        <w:p w14:paraId="6EDB30FF" w14:textId="77777777" w:rsidR="002206E4" w:rsidRPr="00430106" w:rsidRDefault="002206E4" w:rsidP="002206E4">
          <w:pPr>
            <w:jc w:val="center"/>
            <w:rPr>
              <w:rFonts w:ascii="Arial" w:hAnsi="Arial" w:cs="Arial"/>
            </w:rPr>
          </w:pPr>
          <w:r w:rsidRPr="00AA7F8A">
            <w:rPr>
              <w:rFonts w:ascii="Arial" w:hAnsi="Arial"/>
              <w:b/>
              <w:sz w:val="20"/>
            </w:rPr>
            <w:t>CARACTERIZACIÓN DEL PROCESO</w:t>
          </w:r>
        </w:p>
      </w:tc>
      <w:tc>
        <w:tcPr>
          <w:tcW w:w="1151" w:type="pct"/>
          <w:vAlign w:val="center"/>
        </w:tcPr>
        <w:p w14:paraId="69F39561" w14:textId="77777777" w:rsidR="002206E4" w:rsidRPr="002206E4" w:rsidRDefault="002206E4" w:rsidP="002206E4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Código:</w:t>
          </w:r>
          <w:r>
            <w:rPr>
              <w:rFonts w:ascii="Arial" w:hAnsi="Arial"/>
              <w:sz w:val="20"/>
            </w:rPr>
            <w:t xml:space="preserve"> </w:t>
          </w:r>
          <w:r w:rsidRPr="00AA7F8A">
            <w:rPr>
              <w:rFonts w:ascii="Arial" w:hAnsi="Arial" w:cs="Arial"/>
              <w:sz w:val="20"/>
            </w:rPr>
            <w:t>F-MC-1000-238,37-061</w:t>
          </w:r>
        </w:p>
      </w:tc>
    </w:tr>
    <w:tr w:rsidR="002206E4" w:rsidRPr="00430106" w14:paraId="07C41797" w14:textId="77777777" w:rsidTr="00A05A77">
      <w:trPr>
        <w:cantSplit/>
        <w:trHeight w:val="378"/>
      </w:trPr>
      <w:tc>
        <w:tcPr>
          <w:tcW w:w="543" w:type="pct"/>
          <w:vMerge/>
          <w:tcBorders>
            <w:bottom w:val="single" w:sz="4" w:space="0" w:color="auto"/>
          </w:tcBorders>
        </w:tcPr>
        <w:p w14:paraId="37A7A5E6" w14:textId="77777777" w:rsidR="002206E4" w:rsidRPr="00430106" w:rsidRDefault="002206E4" w:rsidP="002206E4">
          <w:pPr>
            <w:rPr>
              <w:rFonts w:ascii="Arial" w:hAnsi="Arial" w:cs="Arial"/>
              <w:b/>
              <w:bCs/>
            </w:rPr>
          </w:pPr>
        </w:p>
      </w:tc>
      <w:tc>
        <w:tcPr>
          <w:tcW w:w="3306" w:type="pct"/>
          <w:vMerge/>
          <w:tcBorders>
            <w:bottom w:val="single" w:sz="4" w:space="0" w:color="auto"/>
          </w:tcBorders>
        </w:tcPr>
        <w:p w14:paraId="35944A56" w14:textId="77777777" w:rsidR="002206E4" w:rsidRPr="00430106" w:rsidRDefault="002206E4" w:rsidP="002206E4">
          <w:pPr>
            <w:rPr>
              <w:rFonts w:ascii="Arial" w:hAnsi="Arial" w:cs="Arial"/>
              <w:bCs/>
            </w:rPr>
          </w:pPr>
        </w:p>
      </w:tc>
      <w:tc>
        <w:tcPr>
          <w:tcW w:w="1151" w:type="pct"/>
          <w:tcBorders>
            <w:bottom w:val="single" w:sz="4" w:space="0" w:color="auto"/>
          </w:tcBorders>
          <w:vAlign w:val="center"/>
        </w:tcPr>
        <w:p w14:paraId="14F4A0A8" w14:textId="77777777" w:rsidR="002206E4" w:rsidRPr="00651222" w:rsidRDefault="002206E4" w:rsidP="002206E4">
          <w:pPr>
            <w:rPr>
              <w:rFonts w:ascii="Arial" w:hAnsi="Arial" w:cs="Arial"/>
              <w:bCs/>
              <w:sz w:val="18"/>
              <w:szCs w:val="18"/>
            </w:rPr>
          </w:pPr>
          <w:r w:rsidRPr="00AA7F8A">
            <w:rPr>
              <w:rFonts w:ascii="Arial" w:hAnsi="Arial"/>
              <w:sz w:val="20"/>
            </w:rPr>
            <w:t>Versión</w:t>
          </w:r>
          <w:r>
            <w:rPr>
              <w:rFonts w:ascii="Arial" w:hAnsi="Arial"/>
              <w:sz w:val="20"/>
            </w:rPr>
            <w:t xml:space="preserve">: </w:t>
          </w:r>
          <w:r w:rsidRPr="00AA7F8A">
            <w:rPr>
              <w:rFonts w:ascii="Arial" w:hAnsi="Arial" w:cs="Arial"/>
              <w:sz w:val="20"/>
            </w:rPr>
            <w:t>1.0</w:t>
          </w:r>
        </w:p>
      </w:tc>
    </w:tr>
    <w:tr w:rsidR="002206E4" w:rsidRPr="00430106" w14:paraId="4E50247B" w14:textId="77777777" w:rsidTr="00A05A77">
      <w:trPr>
        <w:cantSplit/>
        <w:trHeight w:val="378"/>
      </w:trPr>
      <w:tc>
        <w:tcPr>
          <w:tcW w:w="543" w:type="pct"/>
          <w:vMerge/>
          <w:tcBorders>
            <w:bottom w:val="single" w:sz="4" w:space="0" w:color="auto"/>
          </w:tcBorders>
        </w:tcPr>
        <w:p w14:paraId="08C9A512" w14:textId="77777777" w:rsidR="002206E4" w:rsidRPr="00430106" w:rsidRDefault="002206E4" w:rsidP="002206E4">
          <w:pPr>
            <w:rPr>
              <w:rFonts w:ascii="Arial" w:hAnsi="Arial" w:cs="Arial"/>
              <w:b/>
              <w:bCs/>
            </w:rPr>
          </w:pPr>
        </w:p>
      </w:tc>
      <w:tc>
        <w:tcPr>
          <w:tcW w:w="3306" w:type="pct"/>
          <w:vMerge/>
          <w:tcBorders>
            <w:bottom w:val="single" w:sz="4" w:space="0" w:color="auto"/>
          </w:tcBorders>
        </w:tcPr>
        <w:p w14:paraId="3ACE5345" w14:textId="77777777" w:rsidR="002206E4" w:rsidRPr="00430106" w:rsidRDefault="002206E4" w:rsidP="002206E4">
          <w:pPr>
            <w:rPr>
              <w:rFonts w:ascii="Arial" w:hAnsi="Arial" w:cs="Arial"/>
              <w:bCs/>
            </w:rPr>
          </w:pPr>
        </w:p>
      </w:tc>
      <w:tc>
        <w:tcPr>
          <w:tcW w:w="1151" w:type="pct"/>
          <w:tcBorders>
            <w:bottom w:val="single" w:sz="4" w:space="0" w:color="auto"/>
          </w:tcBorders>
          <w:vAlign w:val="center"/>
        </w:tcPr>
        <w:p w14:paraId="185D4C98" w14:textId="77777777" w:rsidR="002206E4" w:rsidRPr="00AA7F8A" w:rsidRDefault="002206E4" w:rsidP="002206E4">
          <w:pPr>
            <w:rPr>
              <w:rFonts w:ascii="Arial" w:hAnsi="Arial"/>
              <w:sz w:val="20"/>
            </w:rPr>
          </w:pPr>
          <w:r w:rsidRPr="00AA7F8A">
            <w:rPr>
              <w:rFonts w:ascii="Arial" w:hAnsi="Arial"/>
              <w:sz w:val="20"/>
            </w:rPr>
            <w:t xml:space="preserve">Fecha Aprobación: </w:t>
          </w:r>
          <w:r w:rsidRPr="00AA7F8A">
            <w:rPr>
              <w:rFonts w:ascii="Arial" w:hAnsi="Arial" w:cs="Arial"/>
              <w:sz w:val="20"/>
            </w:rPr>
            <w:t>Junio- 07- 2017</w:t>
          </w:r>
        </w:p>
      </w:tc>
    </w:tr>
    <w:tr w:rsidR="002206E4" w:rsidRPr="00430106" w14:paraId="6BB61FC8" w14:textId="77777777" w:rsidTr="00A05A77">
      <w:trPr>
        <w:cantSplit/>
        <w:trHeight w:val="378"/>
      </w:trPr>
      <w:tc>
        <w:tcPr>
          <w:tcW w:w="543" w:type="pct"/>
          <w:vMerge/>
        </w:tcPr>
        <w:p w14:paraId="7394648A" w14:textId="77777777" w:rsidR="002206E4" w:rsidRPr="00430106" w:rsidRDefault="002206E4" w:rsidP="002206E4">
          <w:pPr>
            <w:rPr>
              <w:rFonts w:ascii="Arial" w:hAnsi="Arial" w:cs="Arial"/>
              <w:b/>
              <w:bCs/>
            </w:rPr>
          </w:pPr>
        </w:p>
      </w:tc>
      <w:tc>
        <w:tcPr>
          <w:tcW w:w="3306" w:type="pct"/>
          <w:vMerge/>
        </w:tcPr>
        <w:p w14:paraId="1EE1E484" w14:textId="77777777" w:rsidR="002206E4" w:rsidRPr="00430106" w:rsidRDefault="002206E4" w:rsidP="002206E4">
          <w:pPr>
            <w:rPr>
              <w:rFonts w:ascii="Arial" w:hAnsi="Arial" w:cs="Arial"/>
              <w:bCs/>
            </w:rPr>
          </w:pPr>
        </w:p>
      </w:tc>
      <w:tc>
        <w:tcPr>
          <w:tcW w:w="1151" w:type="pct"/>
          <w:vAlign w:val="center"/>
        </w:tcPr>
        <w:p w14:paraId="5B086276" w14:textId="7B422D53" w:rsidR="002206E4" w:rsidRPr="00651222" w:rsidRDefault="002206E4" w:rsidP="002206E4">
          <w:pPr>
            <w:rPr>
              <w:rFonts w:ascii="Arial" w:hAnsi="Arial" w:cs="Arial"/>
              <w:bCs/>
              <w:sz w:val="18"/>
              <w:szCs w:val="18"/>
            </w:rPr>
          </w:pPr>
          <w:r w:rsidRPr="7AC28426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PAGE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1B30E4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  <w:r w:rsidRPr="7AC28426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NUMPAGES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1B30E4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44EE3078" w14:textId="77777777" w:rsidR="002206E4" w:rsidRPr="00AA7F8A" w:rsidRDefault="002206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70FB0"/>
    <w:rsid w:val="00180D48"/>
    <w:rsid w:val="001B30E4"/>
    <w:rsid w:val="002206E4"/>
    <w:rsid w:val="002508DB"/>
    <w:rsid w:val="003E587C"/>
    <w:rsid w:val="003E5968"/>
    <w:rsid w:val="00404C43"/>
    <w:rsid w:val="00520242"/>
    <w:rsid w:val="00522ECE"/>
    <w:rsid w:val="00835511"/>
    <w:rsid w:val="00844835"/>
    <w:rsid w:val="008B5D9F"/>
    <w:rsid w:val="00923EBF"/>
    <w:rsid w:val="00932825"/>
    <w:rsid w:val="009A2327"/>
    <w:rsid w:val="009B3AB4"/>
    <w:rsid w:val="009C17ED"/>
    <w:rsid w:val="00A05A77"/>
    <w:rsid w:val="00A41C2C"/>
    <w:rsid w:val="00AA7F8A"/>
    <w:rsid w:val="00B04F15"/>
    <w:rsid w:val="00C77CB6"/>
    <w:rsid w:val="00C907E2"/>
    <w:rsid w:val="00D200D2"/>
    <w:rsid w:val="00E2542B"/>
    <w:rsid w:val="00E934BF"/>
    <w:rsid w:val="00EA7184"/>
    <w:rsid w:val="00EC3EF1"/>
    <w:rsid w:val="00F268C2"/>
    <w:rsid w:val="00F313DE"/>
    <w:rsid w:val="00F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F54C"/>
  <w15:docId w15:val="{153091CD-87C1-4303-A807-218795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3</cp:revision>
  <cp:lastPrinted>2018-11-24T16:37:00Z</cp:lastPrinted>
  <dcterms:created xsi:type="dcterms:W3CDTF">2019-01-18T19:28:00Z</dcterms:created>
  <dcterms:modified xsi:type="dcterms:W3CDTF">2019-01-18T19:29:00Z</dcterms:modified>
</cp:coreProperties>
</file>